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A539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C96AAE">
        <w:rPr>
          <w:rFonts w:ascii="Times New Roman" w:hAnsi="Times New Roman" w:cs="Times New Roman"/>
          <w:sz w:val="28"/>
          <w:szCs w:val="28"/>
        </w:rPr>
        <w:t xml:space="preserve">должность Костромской области Уполномоченный по </w:t>
      </w:r>
      <w:r w:rsidR="003948F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C96AAE">
        <w:rPr>
          <w:rFonts w:ascii="Times New Roman" w:hAnsi="Times New Roman" w:cs="Times New Roman"/>
          <w:sz w:val="28"/>
          <w:szCs w:val="28"/>
        </w:rPr>
        <w:t xml:space="preserve">прав </w:t>
      </w:r>
      <w:r w:rsidR="003948F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C96AAE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0519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EB" w:rsidRDefault="00BA11EB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534"/>
        <w:gridCol w:w="1417"/>
        <w:gridCol w:w="2410"/>
        <w:gridCol w:w="1134"/>
        <w:gridCol w:w="992"/>
        <w:gridCol w:w="709"/>
        <w:gridCol w:w="850"/>
        <w:gridCol w:w="1134"/>
        <w:gridCol w:w="709"/>
        <w:gridCol w:w="851"/>
        <w:gridCol w:w="1275"/>
        <w:gridCol w:w="1276"/>
        <w:gridCol w:w="1496"/>
      </w:tblGrid>
      <w:tr w:rsidR="00B7172F" w:rsidRPr="00B7172F" w:rsidTr="00BA11EB">
        <w:trPr>
          <w:trHeight w:val="848"/>
        </w:trPr>
        <w:tc>
          <w:tcPr>
            <w:tcW w:w="534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и инициалы лица,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85" w:type="dxa"/>
            <w:gridSpan w:val="4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356BC6" w:rsidRPr="00B7172F" w:rsidRDefault="00356BC6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(руб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приобретен-ного</w:t>
            </w:r>
            <w:proofErr w:type="spell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имущества), источники)</w:t>
            </w:r>
            <w:proofErr w:type="gramEnd"/>
          </w:p>
        </w:tc>
      </w:tr>
      <w:tr w:rsidR="00B7172F" w:rsidRPr="00B7172F" w:rsidTr="00BA11EB">
        <w:trPr>
          <w:trHeight w:val="1030"/>
        </w:trPr>
        <w:tc>
          <w:tcPr>
            <w:tcW w:w="534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992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0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2F" w:rsidRPr="00B7172F" w:rsidTr="00BA11EB">
        <w:tc>
          <w:tcPr>
            <w:tcW w:w="534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56BC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Галичев</w:t>
            </w:r>
            <w:r w:rsidR="00A539ED"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539ED" w:rsidRPr="00B7172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2410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Уполномоченн</w:t>
            </w:r>
            <w:r w:rsidR="00A539ED" w:rsidRPr="00B7172F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3948F6"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защите 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прав </w:t>
            </w:r>
            <w:r w:rsidR="00B7172F">
              <w:rPr>
                <w:rFonts w:ascii="Times New Roman" w:hAnsi="Times New Roman" w:cs="Times New Roman"/>
                <w:sz w:val="20"/>
                <w:szCs w:val="20"/>
              </w:rPr>
              <w:t>предпринимате</w:t>
            </w:r>
            <w:r w:rsidR="003948F6" w:rsidRPr="00B7172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в Костромской области</w:t>
            </w:r>
          </w:p>
        </w:tc>
        <w:tc>
          <w:tcPr>
            <w:tcW w:w="1134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19A4" w:rsidRPr="00B7172F" w:rsidRDefault="000519A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19A4" w:rsidRPr="00B7172F" w:rsidRDefault="000519A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19A4" w:rsidRPr="00B7172F" w:rsidRDefault="000519A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6BC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56BC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51" w:type="dxa"/>
            <w:vAlign w:val="center"/>
          </w:tcPr>
          <w:p w:rsidR="00356BC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356BC6" w:rsidRPr="00B7172F" w:rsidRDefault="00BA11E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356BC6" w:rsidRPr="00B7172F" w:rsidRDefault="00BA11E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1 299 461</w:t>
            </w:r>
          </w:p>
        </w:tc>
        <w:tc>
          <w:tcPr>
            <w:tcW w:w="1496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2F" w:rsidRPr="00B7172F" w:rsidTr="00BA11EB">
        <w:tc>
          <w:tcPr>
            <w:tcW w:w="534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A539ED" w:rsidRPr="00B7172F" w:rsidRDefault="003948F6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BA1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9ED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539ED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(доля в праве 1/3)</w:t>
            </w:r>
          </w:p>
        </w:tc>
        <w:tc>
          <w:tcPr>
            <w:tcW w:w="709" w:type="dxa"/>
            <w:vAlign w:val="center"/>
          </w:tcPr>
          <w:p w:rsidR="00A539ED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0" w:type="dxa"/>
            <w:vAlign w:val="center"/>
          </w:tcPr>
          <w:p w:rsidR="00A539ED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2F" w:rsidRPr="00B7172F" w:rsidTr="00BA11EB">
        <w:tc>
          <w:tcPr>
            <w:tcW w:w="534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948F6" w:rsidRPr="00B7172F" w:rsidRDefault="003948F6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BA1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48F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948F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(доля в праве 1/3)</w:t>
            </w:r>
          </w:p>
        </w:tc>
        <w:tc>
          <w:tcPr>
            <w:tcW w:w="709" w:type="dxa"/>
            <w:vAlign w:val="center"/>
          </w:tcPr>
          <w:p w:rsidR="003948F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0" w:type="dxa"/>
            <w:vAlign w:val="center"/>
          </w:tcPr>
          <w:p w:rsidR="003948F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3948F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F"/>
    <w:rsid w:val="000519A4"/>
    <w:rsid w:val="000E79D5"/>
    <w:rsid w:val="0035246C"/>
    <w:rsid w:val="00356BC6"/>
    <w:rsid w:val="003948F6"/>
    <w:rsid w:val="0061342D"/>
    <w:rsid w:val="006558AF"/>
    <w:rsid w:val="006C2AF6"/>
    <w:rsid w:val="006D31FF"/>
    <w:rsid w:val="00702C7D"/>
    <w:rsid w:val="009E2253"/>
    <w:rsid w:val="00A539ED"/>
    <w:rsid w:val="00B7172F"/>
    <w:rsid w:val="00BA11EB"/>
    <w:rsid w:val="00BD1A62"/>
    <w:rsid w:val="00BD456C"/>
    <w:rsid w:val="00C33845"/>
    <w:rsid w:val="00C96AAE"/>
    <w:rsid w:val="00D34C7A"/>
    <w:rsid w:val="00D613D8"/>
    <w:rsid w:val="00FB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9159-9F62-49B0-AF95-F4F1D73F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2</cp:revision>
  <cp:lastPrinted>2016-07-07T09:23:00Z</cp:lastPrinted>
  <dcterms:created xsi:type="dcterms:W3CDTF">2016-07-08T12:18:00Z</dcterms:created>
  <dcterms:modified xsi:type="dcterms:W3CDTF">2016-07-08T12:18:00Z</dcterms:modified>
</cp:coreProperties>
</file>